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SELECTIE VAN DE JOURNAL CLUB VOOR JANUARI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REVIEWS EN OVERZICHTSARTIKELS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Hostage to History: The Duration of Antimicrobial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"https://www.ncbi.nlm.nih.gov/pubmed/28030530"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"https://www.ncbi.nlm.nih.gov/pubmed/28030530"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reatment for Acute Streptococcal Pharyngitis.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Radetsky M. Pediatr Infect Dis J. 2016 Dec 27.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Evaluation and R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"https://www.ncbi.nlm.nih.gov/pubmed/27940740"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"https://www.ncbi.nlm.nih.gov/pubmed/27940740"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ferral for Developmental Dysplasia of the Hip in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Shaw BA, Segal LS,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Should Neonato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"https://www.ncbi.nlm.nih.gov/pubmed/27940720"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l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"https://www.ncbi.nlm.nih.gov/pubmed/27940720"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ogists Give Opinions Withdrawing Life-sustaining Treatment?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Blumenthal-Barby JS,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End-of-life decisions for fragile neonates: nav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"https://www.ncbi.nlm.nih.gov/pubmed/27974340"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"https://www.ncbi.nlm.nih.gov/pubmed/27974340"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gating between opinion and evidence-based medicine.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Janvier A, Farlow B, et al. Arch Dis Child Fetal Neonatal Ed. 2016 Dec 14.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Stroke and Hypert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"https://www.ncbi.nlm.nih.gov/pubmed/28019129"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"https://www.ncbi.nlm.nih.gov/pubmed/28019129"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nsion in Children and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Kupferman JC, Zafeiriou DI, et al. J Child Neurol. 2016 Jan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The Human Intestinal Microbiome in Health and Disease.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Lynch SV, Pedersen O. N Engl J Med. 2016 Dec 15;375(24):2369-2379.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Sleep is an eye-opener: Behavioral causes and consequences of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"https://www.ncbi.nlm.nih.gov/pubmed/27986503"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hypersomnolence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"https://www.ncbi.nlm.nih.gov/pubmed/27986503"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in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Thomas JH, Burgers DE. Paediatr Respir Rev. 2016 Nov 22.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What tri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"https://www.ncbi.nlm.nih.gov/pubmed/27932376"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g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"https://www.ncbi.nlm.nih.gov/pubmed/27932376"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gers puberty?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Ong KK. Arch Dis Child. 2016 Dec 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Childh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"https://www.ncbi.nlm.nih.gov/pubmed/27940977"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"https://www.ncbi.nlm.nih.gov/pubmed/27940977"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od Leukemia: A Preventable Disease.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Metayer C, Dahl G, et al. Pediatrics. 2016 Nov;138(Suppl 1):S45-S55.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Managem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"https://www.ncbi.nlm.nih.gov/pubmed/27940765"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"https://www.ncbi.nlm.nih.gov/pubmed/27940765"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nt of Children With Hereditary Angioedema Due to C1 Inhibitor Deficiency.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Frank MM, Zuraw B, et al.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Outbreaks of Invasive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"https://www.ncbi.nlm.nih.gov/pubmed/27939255"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Ki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"https://www.ncbi.nlm.nih.gov/pubmed/27939255"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n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"https://www.ncbi.nlm.nih.gov/pubmed/27939255"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gella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"https://www.ncbi.nlm.nih.gov/pubmed/27939255"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"https://www.ncbi.nlm.nih.gov/pubmed/27939255"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kingae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"https://www.ncbi.nlm.nih.gov/pubmed/27939255"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Infections in Daycare Facilities: Approach to Investigation and Management.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Yagupsky P, El Houmami N, Fournier PE. J Pediatr. 2016 Dec 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KLINISCHE STUDIES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NEONATOLOGIE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Fish Oil Supplementation in Pregnancy.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Ramaswami R, Serhan CN, et al. N Engl J Med. 2016 Dec 29;375(26):2599-2601.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Breathing Easier with Fish Oil - A New Approach to Preventing Asthma?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Ramsden CE. N Engl J Med. 2016 Dec 29;375(26):2596-2598.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Fish Oil-Derived Fatty Acids in Pregnancy and Wheeze and Asthma in Offspring.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Bisgaard H, Stokholm J, et al. N Engl J Med. 2016 Dec 29;375(26):2530-2539.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The Hidden Treasure of Ne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"https://www.ncbi.nlm.nih.gov/pubmed/27931825"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"https://www.ncbi.nlm.nih.gov/pubmed/27931825"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natal Screening: Identifying New Risk Factors and Possible Mechanisms of Necrotizing Enterocolitis Through Big Data.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Rusconi B, Warner BB. J Pediatr. 2016 Dec 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Acylcarnitine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Profiles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Reflect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Metabolic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Vulnerability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for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Necrotizing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Enterocolitis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in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Newborns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Born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Premature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"https://www.ncbi.nlm.nih.gov/pubmed/27836286"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Sylvester KG, Kastenberg ZJ, et al. J Pediatr. 2016 Nov 8.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Dry Care Versus Antiseptics for Umbilical Cord Care: A Cluster Randomized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Gras-Le Guen C, Caille A, Launay E, et al. Pediatrics. 2016 Dec 22.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Nasal Airway Microbiota Profile and Severe Bronchiolitis in Infants: A Case-Control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Hasegawa K, Linnemann RW, et al. Pediatr Infect Dis J. 2016 Dec 21.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Enteral Iron Supplementation in Preterm Infants Has No Adverse Effect on Growth: Evidence From Randomized Trials.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Lorenz L, Franz AR. J Pediatr Gastroenterol Nutr. 2017 Jan;64(1):e26.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Neonatal Pneumothorax: A Descriptive Regional Danish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Vibede L, Vibede E, et al.  Neonatology. 2016 Dec 24;111(4):303-308.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The Effect of Skin Pigmentation on the Accuracy of Pulse Oximetry in Infants with Hypoxemia.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Foglia EE, Whyte RK, et al. J Pediatr. 2016 Dec 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Transcutaneous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"https://www.ncbi.nlm.nih.gov/pubmed/27940715"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Bilirubinometry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"https://www.ncbi.nlm.nih.gov/pubmed/27940715"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in Jaundiced Neonates: A Randomized Controlled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 den Esker-Jonker B,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Urine Concentration and Pyuria for Identifying UTI in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Chaudhari PP, Monuteaux MC, et al.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Inheritance Patterns of Infantile Hemangioma.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Castrén E, Salminen P, et al.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Haemoglobin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"https://www.ncbi.nlm.nih.gov/pubmed/27941120"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discordances in twins: due to differences in timing of cord clamping?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Verbeek L, Zhao DP, et al. Arch Dis Child Fetal Neonatal Ed. 2016 Dec 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High flow nasal cannula versus NCPAP, duration to full oral feeds in preterm infants: a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"https://www.ncbi.nlm.nih.gov/pubmed/28011792"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randomised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"https://www.ncbi.nlm.nih.gov/pubmed/28011792"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controlled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Glackin SJ, O'Sullivan A, et al. Arch Dis Child Fetal Neonatal Ed. 2016 Dec 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Maternal Depressive Symptoms During and After Pregnancy and Psychiatric Problems in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Lahti M, Savolainen K, Tuovinen S, et al. J Am Acad Child Adolesc Psychiatry. 2017 Jan;56(1):30-39.e7.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Maternal Depression Across the First Years of Life Impacts the Neural Basis of Empathy in Preadolescence.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Pratt M, Goldstein A, et al. J Am Acad Child Adolesc Psychiatry. 2017 Jan;56(1):20-29.e3.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The Timing of Planned Delivery: Strengthening the Case for 39 Weeks.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Dolan SM, Rosser ML.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Planned Birth Before 39 Weeks and Child Development: A Population-Based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Bentley JP, Roberts CL,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Developmental Outcomes of Preterm Infants With Neonatal Hypoglycemia.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Goode RH, Rettiganti M,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Survival and Neurodevelopmental Outcomes of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"https://www.ncbi.nlm.nih.gov/pubmed/27940687"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Preterms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"https://www.ncbi.nlm.nih.gov/pubmed/27940687"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Resuscitated With Different Oxygen Fractions.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Boronat N, Aguar M, Rook D,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Prenatal Iron Deficiency, Neonatal Ferritin, and Infant Cognitive Function.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Mireku MO, Davidson LL,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Management of Fever in Young Infant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"https://www.ncbi.nlm.nih.gov/pubmed/27940707"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"https://www.ncbi.nlm.nih.gov/pubmed/27940707"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: Evidence Versus Common Practice.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Baker MD, Avner JR.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Management and Outcomes of Previously Healthy, Full-Term, Febrile Infants Ages 7 to 90 Days.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Greenhow TL, Hung YY,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545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The Effect of Head Positioning and Head Tilting on the Incidence of Intraventricular Hemorrhage in Very Preterm Infants: A Systematic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Bijl-Marcus KA, et al. Neonatology. 2016 Dec 7;111(3):267-279.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Pathophysiology, screening and diagnosis of pulmonary hypertension in infants with bronchopulmonary dysplasia - A review of the literature.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Altit G, Dancea A, Renaud C, et al. Paediatr Respir Rev. 2016 Nov 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KINDERGENEESKUNDE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'You can't be a person and a doctor': the work-life balance of doctors in training-a qualitative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Rich A, Viney R, et al. BMJ Open. 2016 Dec 2;6(12):e013897.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Acute Otitis Media - The Long and the Short of It.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Kenna MA. N Engl J Med. 2016 Dec 22;375(25):2492-2493.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Shortened Antimicrobial Treatment for Acute Otitis Media in Young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Hoberman A, Paradise JL, et al. N Engl J Med. 2016 Dec 22;375(25):2446-2456.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Physical Activity or Rest After Concussion in Youth: Questions About Timing and Potential Benefit.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Chrisman SP, Rivara FP. JAMA. 2016 Dec 20;316(23):2491-2492.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Association Between Early Participation in Physical Activity Following Acute Concussion and Persistent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"https://www.ncbi.nlm.nih.gov/pubmed/27997652"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Postconcussive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"https://www.ncbi.nlm.nih.gov/pubmed/27997652"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Symptoms in Children and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Grool AM, Aglipay M, et al. JAMA. 2016 Dec 20;316(23):2504-2514.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Iron deficiency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"https://www.ncbi.nlm.nih.gov/pubmed/28010793"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: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"https://www.ncbi.nlm.nih.gov/pubmed/28010793"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a new alternative when oral iron fails.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Ferguson WS. J Pediatr. 2017 Jan;180:2.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Intravenous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Ferric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Carboxymaltose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in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Children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with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Iron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Deficiency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Anemia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Who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RespondPoorly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to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Oral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Iron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"https://www.ncbi.nlm.nih.gov/pubmed/27776750"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Powers JM, Shamoun M, et al.  J Pediatr. 2017 Jan;180:212-216.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545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Acute Kidney Injury in Critically Ill Children - An Ominous Legacy.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Ingelfinger JR. N Engl J Med. 2016 Nov 18. [Epub ahead of print] No abstract available.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545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Epidemiology of Acute Kidney Injury in Critically Ill Children and Young Adults.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Kaddourah A, Basu RK, et al. N Engl J Med. 2016 Nov 18. [Epub ahead of print]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Another step towards prevention of food allergy.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Roberts G. Lancet. 2016 Dec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545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Two-step egg introduction for prevention of egg allergy in high-risk infants with eczema (PETIT): a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"https://www.ncbi.nlm.nih.gov/pubmed/27939035"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randomised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"https://www.ncbi.nlm.nih.gov/pubmed/27939035"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, double-blind, placebo-controlled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Natsume O, Kabashima S, et al. Lancet. 2016 Dec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Case Series Description and Genomic Characterization of Invasive Group A Streptococcal Infections in Pediatric Patients.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Bard JD, Mongkolrattanothai K, et al. Pediatr Infect Dis J. 2016 Dec 27.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Successful Introduction of Fine Needle Aspiration Biopsy for Diagnosis of Pediatric Lymphadenopathy.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Sher-Locketz C, Schubert PT, et al. Pediatr Infect Dis J. 2016 Dec 27.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Conceptual Design of Future Children's Hospitals in Europe: The Role of Caregivers in Transferring New Concepts from Theory into Practice.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Ehrich J, Molloy E, Kerbl R, et al. J Pediatr. 2016 Dec 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Pediatric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"https://www.ncbi.nlm.nih.gov/pubmed/28002357"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Sacroiliitis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"https://www.ncbi.nlm.nih.gov/pubmed/28002357"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: Clinical and Microbiologic Differences Between Infants and Children-Adolescents.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Donzelli A, Samara E, et al. Pediatr Infect Dis J. 2016 Dec 19.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Clinical and Virus Surveillance After the First Wheezing Episode: Special Reference to Rhinovirus A and C Species.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Turunen R, Vuorinen T, et al. Pediatr Infect Dis J. 2016 Dec 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Conceptual Design of Future Children's Hospitals in Europe. The Role of Public and Private Stakeholders as Transferors of New Concepts from Theory into Practice.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Ehrich J, Molloy E, Kerbl R, et al. J Pediatr. 2016 Dec 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Sleep Patterns and Mental Health Correlates in US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Zhang J, Paksarian D, et al. J Pediatr. 2016 Dec 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Implementation of clinical decision support in young children with acute gastroenteritis: a randomized controlled trial at the emergency department.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Geurts D, de Vos-Kerkhof E, et al. Eur J Pediatr. 2016 Dec 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Randomized Exposure to Food Advertisements and Eating in the Absence of Hunger Among Preschoolers.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Emond JA, Lansigan RK,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Risk Factors for Bicycling Injuries in Children and Adolescents: A Systematic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Embree TE, Romanow NT, et al.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Phototherapy and Risk of Type 1 Diabetes.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Newman TB, Wickremasinghe AC, et al.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Retrospective Multicenter Analysis of the Accuracy of Clinical Examination by Community Physicians in Diagnosing Developmental Dysplasia of the Hip.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Groarke PJ, McLoughlin L, et al. J Pediatr. 2016 Dec 12.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Association of a Clinical Practice Guideline With Blood Culture Use in Critically Ill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Woods-Hill CZ, Fackler J, et al. JAMA Pediatr. 2016 Dec 12.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Antibiotic Use in Children - A Cross-National Analysis of 6 Countries.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Youngster I, Avorn J, et al. J Pediatr. 2016 Dec 19.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Clinical Relevance of the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"https://www.ncbi.nlm.nih.gov/pubmed/28010937"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Nonvisualized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"https://www.ncbi.nlm.nih.gov/pubmed/28010937"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Appendix on Ultrasonography of the Abdomen in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Nah SA, Ong SS, Lim WX, et al. J Pediatr. 2016 Dec 21.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Adult height of preterm infants: a longitudinal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Ferguson EC, Wright NP, et al. Arch Dis Child. 2016 Dec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Serotypes not Included in 13-Valent Pneumococcal Vaccine as Causes of Acute Otitis Media with Spontaneous Tympanic Membrane Perforation in a Geographic Area with High Vaccination Coverage.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Marchisio P, Esposito S, Picca M, et al. Pediatr Infect Dis J. 2016 Dec 15.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Monosymptomatic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"https://www.ncbi.nlm.nih.gov/pubmed/27988804"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nocturnal enuresis in pediatric patients: multidisciplinary assessment and effects of therapeutic intervention.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Fagundes SN, Lebl AS, et al. Pediatr Nephrol. 2016 Dec 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Intravenous Versus Oral Antibiotics for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"https://www.ncbi.nlm.nih.gov/pubmed/27940695"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Postdischarge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"https://www.ncbi.nlm.nih.gov/pubmed/27940695"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Treatment of Complicated Pneumonia.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Shah SS, Srivastava R, Wu S,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Self-Regulation and Sleep Duration, Sleepiness, and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"https://www.ncbi.nlm.nih.gov/pubmed/27940688"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Chronotype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"https://www.ncbi.nlm.nih.gov/pubmed/27940688"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in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Owens JA, Dearth-Wesley T, et al. Pediatrics. 2016 Dec;138(6).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Etiology of Acute Otitis Media in Children Less Than 5 Years of Age: A Pooled Analysis of 10 Similarly Designed Observational Studies.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 Dyke MK, Pirçon JY, et al. Pediatr Infect Dis J. 2016 Nov 30.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High Body Mass Index in Infancy May Predict Severe Obesity in Early Childhood.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Smego A, Woo JG, Klein J, et al. J Pediatr. 2016 Dec 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Hypothermia for Neuroprotection in Convulsive Status Epilepticus.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Legriel S, Lemiale V, et al. N Engl J Med. 2016 Dec 22;375(25):2457-2467.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Characteristics of mesenteric lymphadenitis in comparison with those of acute appendicitis in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Gross I, Siedner-Weintraub Y, et al. Eur J Pediatr. 2016 Dec 16.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Adolescents with a smartphone sleep less than their peers.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Schweizer A, Berchtold A, et al. Eur J Pediatr. 2016 Dec 15.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Recurrent Clostridium difficile Infection in Children: Patient Risk Factors and Markers of Intestinal Inflammation.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Nicholson MR, Crews JD, et al. Pediatr Infect Dis J. 2016 Dec 12.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Long-term safety assessment in children who received hydrolyzed protein formulas with Lactobacillus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"https://www.ncbi.nlm.nih.gov/pubmed/27975116"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rhamnosus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"https://www.ncbi.nlm.nih.gov/pubmed/27975116"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GG: a 5-year follow-up.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Scalabrin D, Harris C, et al. Eur J Pediatr. 2016 Dec 15.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Multisystem Anomalies in Severe Combined Immunodeficiency with Mutant BCL11B.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Punwani D, Zhang Y, Yu J, et al. N Engl J Med. 2016 Dec;375(22):2165-2176.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Prevalence of Depression, Depressive Symptoms, and Suicidal Ideation Among Medical Students: A Systematic Review and Meta-Analysis.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Rotenstein LS, Ramos MA, et al. JAMA. 2016 Dec 6;316(21):2214-2236.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PROTOCOLLEN EN RICHTLIJNEN EN EVIDENCE BASED PEDIATRICS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Guidelines for Children With Peanut Allergy.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Moreno MA. JAMA Pediatr. 2017 Jan 1;171(1):100.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Acute Rhinosinusitis in Immunosuppressed Children: Diagnostic and Therapeutic Management.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Ritter A, Fischer S, et al. Pediatr Infect Dis J. 2016 Dec 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Complementary Feeding: A Position Paper by the European Society for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"https://www.ncbi.nlm.nih.gov/pubmed/28027215"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Paediatric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"https://www.ncbi.nlm.nih.gov/pubmed/28027215"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Gastroenterology, Hepatology, and Nutrition (ESPGHAN) Committee on Nutrition.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Fewtrell M, Bronsky J, et al. J Pediatr Gastroenterol Nutr. 2017 Jan;64(1):119-132.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Clinical Tools to Assess Asthma Control in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Dinakar C, Chipps BE, et al. Pediatrics. 2016 Dec 26.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What is the risk of a repeat reaction to amoxicillin or a cephalosporin in children with a history of a non-immediate reaction to amoxicillin?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Grinlington L, Cranswick N, et al. Arch Dis Child. 2016 Dec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QUESTION 1: What is the best therapy for children with Kawasaki disease who fail to respond to initial intravenous immunoglobulin?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 Hasselt TJ, Wacogne ID. Arch Dis Child. 2017 Jan;102(1):110-113.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Post-exposure prophylaxis guidelines for children and adolescents potentially exposed to HIV.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Bamford A, Tudor-Williams G, et al. Arch Dis Child. 2017 Jan;102(1):78-83.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545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SIDS and Other Sleep-Related Infant Deaths: Updated 2016 Recommendations for a Safe Infant Sleeping Environment.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TASK FORCE ON SUDDEN INFANT DEATH SYNDROME.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Guidelines for the Management of Traumatic Dental Injuries: 2. Avulsion of Permanent Teeth.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Andersson L, Andreasen JO, et al. Pediatr Dent. 2016 Oct;38(6):369-376.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54545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Guidelines for the Management of Traumatic Dental Injuries: 1. Fractures and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"https://www.ncbi.nlm.nih.gov/pubmed/27931478"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Luxations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"https://www.ncbi.nlm.nih.gov/pubmed/27931478"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of Permanent Teeth.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DiAngelis AJ, Andreasen JO, et al. Pediatr Dent. 2016 Oct;38(6):358-368.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7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Systematic Review and Evidence-Based Guidelines for the Management of Patients with Positional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"https://www.ncbi.nlm.nih.gov/pubmed/27940801"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Plagiocephaly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"https://www.ncbi.nlm.nih.gov/pubmed/27940801"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[No authors listed]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8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Children and Adolescents and Digital Media.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Reid Chassiakos YL, et al. 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9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Media Use in School-Aged Children and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COUNCIL ON COMMUNICATIONS AND MEDIA..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0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Media and Young Minds.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COUNCIL ON COMMUNICATIONS AND MEDIA..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CASUÏSTIEK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1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Medications That Increase Osmolality and Compromise the Safety of Enteral Feeding in Preterm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Chandran S, Chua MC, et al. Neonatology. 2016 Dec 29;111(4):309-316.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2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Presentation of acute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"https://www.ncbi.nlm.nih.gov/pubmed/27986789"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suppurative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"https://www.ncbi.nlm.nih.gov/pubmed/27986789"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"https://www.ncbi.nlm.nih.gov/pubmed/27986789"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parotitis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"https://www.ncbi.nlm.nih.gov/pubmed/27986789"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in a newborn with incessant crying.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Velkoski A, Amoroso S, et al. Arch Dis Child Fetal Neonatal Ed. 2016 Dec 16.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3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 Teenager with Sudden Unilateral Breast Enlargement.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Pellegrin MC, Naviglio S, et al. J Pediatr. 2016 Dec 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4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A 5-Year-Old With Fever, Headache, Neck Stiffness, and Leg Pain.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Solano J, Winningham G, et al. Pediatrics. 2016 Nov;138(5).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5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The choking hazar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"https://www.ncbi.nlm.nih.gov/pubmed/27998886"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d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"https://www.ncbi.nlm.nih.gov/pubmed/27998886"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of grapes: a plea for awareness.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Lumsden AJ, Cooper JG. Arch Dis Child. 2016 Dec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6"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Is it 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"https://www.ncbi.nlm.nih.gov/pubmed/27920045"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micropenis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"https://www.ncbi.nlm.nih.gov/pubmed/27920045"</w:t>
        </w:r>
        <w:r>
          <w:rPr>
            <w:rFonts w:ascii="Calibri" w:hAnsi="Calibri" w:cs="Calibri" w:eastAsia="Calibri"/>
            <w:color w:val="1800C0"/>
            <w:spacing w:val="0"/>
            <w:position w:val="0"/>
            <w:sz w:val="22"/>
            <w:u w:val="single"/>
            <w:shd w:fill="auto" w:val="clear"/>
          </w:rPr>
          <w:t xml:space="preserve">? Does size matter?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Wood K, Nanduri V, Merchant N. Arch Dis Child Fetal Neonatal Ed. 2016 Dec 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ncbi.nlm.nih.gov/pubmed/27940795" Id="docRId88" Type="http://schemas.openxmlformats.org/officeDocument/2006/relationships/hyperlink" /><Relationship TargetMode="External" Target="https://www.ncbi.nlm.nih.gov/pubmed/27940793" Id="docRId90" Type="http://schemas.openxmlformats.org/officeDocument/2006/relationships/hyperlink" /><Relationship TargetMode="External" Target="https://www.ncbi.nlm.nih.gov/pubmed/27931825" Id="docRId14" Type="http://schemas.openxmlformats.org/officeDocument/2006/relationships/hyperlink" /><Relationship TargetMode="External" Target="https://www.ncbi.nlm.nih.gov/pubmed/27959755" Id="docRId75" Type="http://schemas.openxmlformats.org/officeDocument/2006/relationships/hyperlink" /><Relationship TargetMode="External" Target="https://www.ncbi.nlm.nih.gov/pubmed/27916426" Id="docRId69" Type="http://schemas.openxmlformats.org/officeDocument/2006/relationships/hyperlink" /><Relationship TargetMode="External" Target="https://www.ncbi.nlm.nih.gov/pubmed/27986502" Id="docRId36" Type="http://schemas.openxmlformats.org/officeDocument/2006/relationships/hyperlink" /><Relationship TargetMode="External" Target="https://www.ncbi.nlm.nih.gov/pubmed/28017310" Id="docRId53" Type="http://schemas.openxmlformats.org/officeDocument/2006/relationships/hyperlink" /><Relationship TargetMode="External" Target="https://www.ncbi.nlm.nih.gov/pubmed/27942705" Id="docRId60" Type="http://schemas.openxmlformats.org/officeDocument/2006/relationships/hyperlink" /><Relationship TargetMode="External" Target="https://www.ncbi.nlm.nih.gov/pubmed/28029926" Id="docRId13" Type="http://schemas.openxmlformats.org/officeDocument/2006/relationships/hyperlink" /><Relationship TargetMode="External" Target="https://www.ncbi.nlm.nih.gov/pubmed/27939107" Id="docRId20" Type="http://schemas.openxmlformats.org/officeDocument/2006/relationships/hyperlink" /><Relationship TargetMode="External" Target="https://www.ncbi.nlm.nih.gov/pubmed/27940766" Id="docRId58" Type="http://schemas.openxmlformats.org/officeDocument/2006/relationships/hyperlink" /><Relationship TargetMode="External" Target="https://www.ncbi.nlm.nih.gov/pubmed/28027285" Id="docRId78" Type="http://schemas.openxmlformats.org/officeDocument/2006/relationships/hyperlink" /><Relationship TargetMode="External" Target="https://www.ncbi.nlm.nih.gov/pubmed/27940753" Id="docRId94" Type="http://schemas.openxmlformats.org/officeDocument/2006/relationships/hyperlink" /><Relationship TargetMode="External" Target="https://www.ncbi.nlm.nih.gov/pubmed/27940720" Id="docRId2" Type="http://schemas.openxmlformats.org/officeDocument/2006/relationships/hyperlink" /><Relationship TargetMode="External" Target="https://www.ncbi.nlm.nih.gov/pubmed/27987102" Id="docRId71" Type="http://schemas.openxmlformats.org/officeDocument/2006/relationships/hyperlink" /><Relationship TargetMode="External" Target="https://www.ncbi.nlm.nih.gov/pubmed/27940687" Id="docRId31" Type="http://schemas.openxmlformats.org/officeDocument/2006/relationships/hyperlink" /><Relationship TargetMode="External" Target="https://www.ncbi.nlm.nih.gov/pubmed/28010793" Id="docRId42" Type="http://schemas.openxmlformats.org/officeDocument/2006/relationships/hyperlink" /><Relationship TargetMode="External" Target="https://www.ncbi.nlm.nih.gov/pubmed/27940713" Id="docRId56" Type="http://schemas.openxmlformats.org/officeDocument/2006/relationships/hyperlink" /><Relationship TargetMode="External" Target="https://www.ncbi.nlm.nih.gov/pubmed/27988804" Id="docRId65" Type="http://schemas.openxmlformats.org/officeDocument/2006/relationships/hyperlink" /><Relationship TargetMode="External" Target="https://www.ncbi.nlm.nih.gov/pubmed/27931478" Id="docRId86" Type="http://schemas.openxmlformats.org/officeDocument/2006/relationships/hyperlink" /><Relationship TargetMode="External" Target="https://www.ncbi.nlm.nih.gov/pubmed/27940794" Id="docRId89" Type="http://schemas.openxmlformats.org/officeDocument/2006/relationships/hyperlink" /><Relationship TargetMode="External" Target="https://www.ncbi.nlm.nih.gov/pubmed/27956018" Id="docRId93" Type="http://schemas.openxmlformats.org/officeDocument/2006/relationships/hyperlink" /><Relationship TargetMode="External" Target="https://www.ncbi.nlm.nih.gov/pubmed/28005692" Id="docRId17" Type="http://schemas.openxmlformats.org/officeDocument/2006/relationships/hyperlink" /><Relationship TargetMode="External" Target="https://www.ncbi.nlm.nih.gov/pubmed/27941120" Id="docRId24" Type="http://schemas.openxmlformats.org/officeDocument/2006/relationships/hyperlink" /><Relationship TargetMode="External" Target="https://www.ncbi.nlm.nih.gov/pubmed/27975116" Id="docRId74" Type="http://schemas.openxmlformats.org/officeDocument/2006/relationships/hyperlink" /><Relationship Target="styles.xml" Id="docRId98" Type="http://schemas.openxmlformats.org/officeDocument/2006/relationships/styles" /><Relationship TargetMode="External" Target="https://www.ncbi.nlm.nih.gov/pubmed/27940781" Id="docRId23" Type="http://schemas.openxmlformats.org/officeDocument/2006/relationships/hyperlink" /><Relationship TargetMode="External" Target="https://www.ncbi.nlm.nih.gov/pubmed/27986503" Id="docRId6" Type="http://schemas.openxmlformats.org/officeDocument/2006/relationships/hyperlink" /><Relationship TargetMode="External" Target="https://www.ncbi.nlm.nih.gov/pubmed/28030867" Id="docRId91" Type="http://schemas.openxmlformats.org/officeDocument/2006/relationships/hyperlink" /><Relationship TargetMode="External" Target="https://www.ncbi.nlm.nih.gov/pubmed/27940740" Id="docRId1" Type="http://schemas.openxmlformats.org/officeDocument/2006/relationships/hyperlink" /><Relationship TargetMode="External" Target="https://www.ncbi.nlm.nih.gov/pubmed/27836286" Id="docRId15" Type="http://schemas.openxmlformats.org/officeDocument/2006/relationships/hyperlink" /><Relationship TargetMode="External" Target="https://www.ncbi.nlm.nih.gov/pubmed/27923236" Id="docRId35" Type="http://schemas.openxmlformats.org/officeDocument/2006/relationships/hyperlink" /><Relationship TargetMode="External" Target="https://www.ncbi.nlm.nih.gov/pubmed/27939036" Id="docRId46" Type="http://schemas.openxmlformats.org/officeDocument/2006/relationships/hyperlink" /><Relationship TargetMode="External" Target="https://www.ncbi.nlm.nih.gov/pubmed/28027280" Id="docRId52" Type="http://schemas.openxmlformats.org/officeDocument/2006/relationships/hyperlink" /><Relationship TargetMode="External" Target="https://www.ncbi.nlm.nih.gov/pubmed/28012694" Id="docRId61" Type="http://schemas.openxmlformats.org/officeDocument/2006/relationships/hyperlink" /><Relationship TargetMode="External" Target="https://www.ncbi.nlm.nih.gov/pubmed/27923088" Id="docRId76" Type="http://schemas.openxmlformats.org/officeDocument/2006/relationships/hyperlink" /><Relationship TargetMode="External" Target="https://www.ncbi.nlm.nih.gov/pubmed/27974331" Id="docRId82" Type="http://schemas.openxmlformats.org/officeDocument/2006/relationships/hyperlink" /><Relationship TargetMode="External" Target="https://www.ncbi.nlm.nih.gov/pubmed/28029914" Id="docRId12" Type="http://schemas.openxmlformats.org/officeDocument/2006/relationships/hyperlink" /><Relationship TargetMode="External" Target="https://www.ncbi.nlm.nih.gov/pubmed/27940715" Id="docRId21" Type="http://schemas.openxmlformats.org/officeDocument/2006/relationships/hyperlink" /><Relationship TargetMode="External" Target="https://www.ncbi.nlm.nih.gov/pubmed/27997652" Id="docRId41" Type="http://schemas.openxmlformats.org/officeDocument/2006/relationships/hyperlink" /><Relationship TargetMode="External" Target="https://www.ncbi.nlm.nih.gov/pubmed/27918383" Id="docRId68" Type="http://schemas.openxmlformats.org/officeDocument/2006/relationships/hyperlink" /><Relationship TargetMode="External" Target="https://www.ncbi.nlm.nih.gov/pubmed/27940977" Id="docRId8" Type="http://schemas.openxmlformats.org/officeDocument/2006/relationships/hyperlink" /><Relationship TargetMode="External" Target="https://www.ncbi.nlm.nih.gov/pubmed/27931479" Id="docRId85" Type="http://schemas.openxmlformats.org/officeDocument/2006/relationships/hyperlink" /><Relationship Target="numbering.xml" Id="docRId97" Type="http://schemas.openxmlformats.org/officeDocument/2006/relationships/numbering" /><Relationship TargetMode="External" Target="https://www.ncbi.nlm.nih.gov/pubmed/27940738" Id="docRId28" Type="http://schemas.openxmlformats.org/officeDocument/2006/relationships/hyperlink" /><Relationship TargetMode="External" Target="https://www.ncbi.nlm.nih.gov/pubmed/27974340" Id="docRId3" Type="http://schemas.openxmlformats.org/officeDocument/2006/relationships/hyperlink" /><Relationship TargetMode="External" Target="https://www.ncbi.nlm.nih.gov/pubmed/27913563" Id="docRId37" Type="http://schemas.openxmlformats.org/officeDocument/2006/relationships/hyperlink" /><Relationship TargetMode="External" Target="https://www.ncbi.nlm.nih.gov/pubmed/28030528" Id="docRId48" Type="http://schemas.openxmlformats.org/officeDocument/2006/relationships/hyperlink" /><Relationship TargetMode="External" Target="https://www.ncbi.nlm.nih.gov/pubmed/28024873" Id="docRId50" Type="http://schemas.openxmlformats.org/officeDocument/2006/relationships/hyperlink" /><Relationship TargetMode="External" Target="https://www.ncbi.nlm.nih.gov/pubmed/28002714" Id="docRId70" Type="http://schemas.openxmlformats.org/officeDocument/2006/relationships/hyperlink" /><Relationship TargetMode="External" Target="https://www.ncbi.nlm.nih.gov/pubmed/27939255" Id="docRId10" Type="http://schemas.openxmlformats.org/officeDocument/2006/relationships/hyperlink" /><Relationship TargetMode="External" Target="https://www.ncbi.nlm.nih.gov/pubmed/27993224" Id="docRId27" Type="http://schemas.openxmlformats.org/officeDocument/2006/relationships/hyperlink" /><Relationship TargetMode="External" Target="https://www.ncbi.nlm.nih.gov/pubmed/27940690" Id="docRId30" Type="http://schemas.openxmlformats.org/officeDocument/2006/relationships/hyperlink" /><Relationship TargetMode="External" Target="https://www.ncbi.nlm.nih.gov/pubmed/27776750" Id="docRId43" Type="http://schemas.openxmlformats.org/officeDocument/2006/relationships/hyperlink" /><Relationship TargetMode="External" Target="https://www.ncbi.nlm.nih.gov/pubmed/27974165" Id="docRId59" Type="http://schemas.openxmlformats.org/officeDocument/2006/relationships/hyperlink" /><Relationship TargetMode="External" Target="https://www.ncbi.nlm.nih.gov/pubmed/27940695" Id="docRId66" Type="http://schemas.openxmlformats.org/officeDocument/2006/relationships/hyperlink" /><Relationship TargetMode="External" Target="https://www.ncbi.nlm.nih.gov/pubmed/28027215" Id="docRId79" Type="http://schemas.openxmlformats.org/officeDocument/2006/relationships/hyperlink" /><Relationship TargetMode="External" Target="https://www.ncbi.nlm.nih.gov/pubmed/27940801" Id="docRId87" Type="http://schemas.openxmlformats.org/officeDocument/2006/relationships/hyperlink" /><Relationship TargetMode="External" Target="https://www.ncbi.nlm.nih.gov/pubmed/27998886" Id="docRId95" Type="http://schemas.openxmlformats.org/officeDocument/2006/relationships/hyperlink" /><Relationship TargetMode="External" Target="https://www.ncbi.nlm.nih.gov/pubmed/28013308" Id="docRId19" Type="http://schemas.openxmlformats.org/officeDocument/2006/relationships/hyperlink" /><Relationship TargetMode="External" Target="https://www.ncbi.nlm.nih.gov/pubmed/28002709" Id="docRId39" Type="http://schemas.openxmlformats.org/officeDocument/2006/relationships/hyperlink" /><Relationship TargetMode="External" Target="https://www.ncbi.nlm.nih.gov/pubmed/27974040" Id="docRId5" Type="http://schemas.openxmlformats.org/officeDocument/2006/relationships/hyperlink" /><Relationship TargetMode="External" Target="https://www.ncbi.nlm.nih.gov/pubmed/27981353" Id="docRId72" Type="http://schemas.openxmlformats.org/officeDocument/2006/relationships/hyperlink" /><Relationship TargetMode="External" Target="https://www.ncbi.nlm.nih.gov/pubmed/27986789" Id="docRId92" Type="http://schemas.openxmlformats.org/officeDocument/2006/relationships/hyperlink" /><Relationship TargetMode="External" Target="https://www.ncbi.nlm.nih.gov/pubmed/28008096" Id="docRId16" Type="http://schemas.openxmlformats.org/officeDocument/2006/relationships/hyperlink" /><Relationship TargetMode="External" Target="https://www.ncbi.nlm.nih.gov/pubmed/28011792" Id="docRId25" Type="http://schemas.openxmlformats.org/officeDocument/2006/relationships/hyperlink" /><Relationship TargetMode="External" Target="https://www.ncbi.nlm.nih.gov/pubmed/27940685" Id="docRId32" Type="http://schemas.openxmlformats.org/officeDocument/2006/relationships/hyperlink" /><Relationship TargetMode="External" Target="https://www.ncbi.nlm.nih.gov/pubmed/27959707" Id="docRId45" Type="http://schemas.openxmlformats.org/officeDocument/2006/relationships/hyperlink" /><Relationship TargetMode="External" Target="https://www.ncbi.nlm.nih.gov/pubmed/27940760" Id="docRId57" Type="http://schemas.openxmlformats.org/officeDocument/2006/relationships/hyperlink" /><Relationship TargetMode="External" Target="https://www.ncbi.nlm.nih.gov/pubmed/27997514" Id="docRId64" Type="http://schemas.openxmlformats.org/officeDocument/2006/relationships/hyperlink" /><Relationship TargetMode="External" Target="https://www.ncbi.nlm.nih.gov/pubmed/27998885" Id="docRId81" Type="http://schemas.openxmlformats.org/officeDocument/2006/relationships/hyperlink" /><Relationship TargetMode="External" Target="https://www.ncbi.nlm.nih.gov/pubmed/27932376" Id="docRId7" Type="http://schemas.openxmlformats.org/officeDocument/2006/relationships/hyperlink" /><Relationship TargetMode="External" Target="https://www.ncbi.nlm.nih.gov/pubmed/27940667" Id="docRId34" Type="http://schemas.openxmlformats.org/officeDocument/2006/relationships/hyperlink" /><Relationship TargetMode="External" Target="https://www.ncbi.nlm.nih.gov/pubmed/27939035" Id="docRId47" Type="http://schemas.openxmlformats.org/officeDocument/2006/relationships/hyperlink" /><Relationship TargetMode="External" Target="https://www.ncbi.nlm.nih.gov/pubmed/27933399" Id="docRId55" Type="http://schemas.openxmlformats.org/officeDocument/2006/relationships/hyperlink" /><Relationship TargetMode="External" Target="https://www.ncbi.nlm.nih.gov/pubmed/28010937" Id="docRId62" Type="http://schemas.openxmlformats.org/officeDocument/2006/relationships/hyperlink" /><Relationship TargetMode="External" Target="https://www.ncbi.nlm.nih.gov/pubmed/27974330" Id="docRId83" Type="http://schemas.openxmlformats.org/officeDocument/2006/relationships/hyperlink" /><Relationship TargetMode="External" Target="https://www.ncbi.nlm.nih.gov/pubmed/27940788" Id="docRId22" Type="http://schemas.openxmlformats.org/officeDocument/2006/relationships/hyperlink" /><Relationship TargetMode="External" Target="https://www.ncbi.nlm.nih.gov/pubmed/27940765" Id="docRId9" Type="http://schemas.openxmlformats.org/officeDocument/2006/relationships/hyperlink" /><Relationship TargetMode="External" Target="https://www.ncbi.nlm.nih.gov/pubmed/27920045" Id="docRId96" Type="http://schemas.openxmlformats.org/officeDocument/2006/relationships/hyperlink" /><Relationship TargetMode="External" Target="https://www.ncbi.nlm.nih.gov/pubmed/28030530" Id="docRId0" Type="http://schemas.openxmlformats.org/officeDocument/2006/relationships/hyperlink" /><Relationship TargetMode="External" Target="https://www.ncbi.nlm.nih.gov/pubmed/27940704" Id="docRId29" Type="http://schemas.openxmlformats.org/officeDocument/2006/relationships/hyperlink" /><Relationship TargetMode="External" Target="https://www.ncbi.nlm.nih.gov/pubmed/28030523" Id="docRId49" Type="http://schemas.openxmlformats.org/officeDocument/2006/relationships/hyperlink" /><Relationship TargetMode="External" Target="https://www.ncbi.nlm.nih.gov/pubmed/28030748" Id="docRId77" Type="http://schemas.openxmlformats.org/officeDocument/2006/relationships/hyperlink" /><Relationship TargetMode="External" Target="https://www.ncbi.nlm.nih.gov/pubmed/27997637" Id="docRId40" Type="http://schemas.openxmlformats.org/officeDocument/2006/relationships/hyperlink" /><Relationship TargetMode="External" Target="https://www.ncbi.nlm.nih.gov/pubmed/27940688" Id="docRId67" Type="http://schemas.openxmlformats.org/officeDocument/2006/relationships/hyperlink" /><Relationship TargetMode="External" Target="https://www.ncbi.nlm.nih.gov/pubmed/27940804" Id="docRId84" Type="http://schemas.openxmlformats.org/officeDocument/2006/relationships/hyperlink" /><Relationship TargetMode="External" Target="https://www.ncbi.nlm.nih.gov/pubmed/28027217" Id="docRId18" Type="http://schemas.openxmlformats.org/officeDocument/2006/relationships/hyperlink" /><Relationship TargetMode="External" Target="https://www.ncbi.nlm.nih.gov/pubmed/28002710" Id="docRId38" Type="http://schemas.openxmlformats.org/officeDocument/2006/relationships/hyperlink" /><Relationship TargetMode="External" Target="https://www.ncbi.nlm.nih.gov/pubmed/28002357" Id="docRId51" Type="http://schemas.openxmlformats.org/officeDocument/2006/relationships/hyperlink" /><Relationship TargetMode="External" Target="https://www.ncbi.nlm.nih.gov/pubmed/28029929" Id="docRId11" Type="http://schemas.openxmlformats.org/officeDocument/2006/relationships/hyperlink" /><Relationship TargetMode="External" Target="https://www.ncbi.nlm.nih.gov/pubmed/27993226" Id="docRId26" Type="http://schemas.openxmlformats.org/officeDocument/2006/relationships/hyperlink" /><Relationship TargetMode="External" Target="https://www.ncbi.nlm.nih.gov/pubmed/28019129" Id="docRId4" Type="http://schemas.openxmlformats.org/officeDocument/2006/relationships/hyperlink" /><Relationship TargetMode="External" Target="https://www.ncbi.nlm.nih.gov/pubmed/27977555" Id="docRId73" Type="http://schemas.openxmlformats.org/officeDocument/2006/relationships/hyperlink" /><Relationship TargetMode="External" Target="https://www.ncbi.nlm.nih.gov/pubmed/27940707" Id="docRId33" Type="http://schemas.openxmlformats.org/officeDocument/2006/relationships/hyperlink" /><Relationship TargetMode="External" Target="https://www.ncbi.nlm.nih.gov/pubmed/27959706" Id="docRId44" Type="http://schemas.openxmlformats.org/officeDocument/2006/relationships/hyperlink" /><Relationship TargetMode="External" Target="https://www.ncbi.nlm.nih.gov/pubmed/27939122" Id="docRId54" Type="http://schemas.openxmlformats.org/officeDocument/2006/relationships/hyperlink" /><Relationship TargetMode="External" Target="https://www.ncbi.nlm.nih.gov/pubmed/27998884" Id="docRId63" Type="http://schemas.openxmlformats.org/officeDocument/2006/relationships/hyperlink" /><Relationship TargetMode="External" Target="https://www.ncbi.nlm.nih.gov/pubmed/28025241" Id="docRId80" Type="http://schemas.openxmlformats.org/officeDocument/2006/relationships/hyperlink" /></Relationships>
</file>